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BE" w:rsidRDefault="006033BE" w:rsidP="006033BE">
      <w:pPr>
        <w:spacing w:after="0" w:line="240" w:lineRule="auto"/>
      </w:pPr>
      <w:r>
        <w:t>Дано:</w:t>
      </w:r>
    </w:p>
    <w:p w:rsidR="006033BE" w:rsidRPr="00584AD7" w:rsidRDefault="006033BE" w:rsidP="006033BE">
      <w:pPr>
        <w:spacing w:after="0" w:line="240" w:lineRule="auto"/>
      </w:pPr>
      <w:proofErr w:type="gramStart"/>
      <w:r>
        <w:rPr>
          <w:lang w:val="en-US"/>
        </w:rPr>
        <w:t>m</w:t>
      </w:r>
      <w:proofErr w:type="gramEnd"/>
      <w:r w:rsidRPr="00FE1428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(</w:t>
      </w:r>
      <w:r w:rsidRPr="00FE1428">
        <w:rPr>
          <w:rFonts w:ascii="Helvetica" w:eastAsia="Times New Roman" w:hAnsi="Helvetica" w:cs="Helvetica"/>
          <w:color w:val="020A1B"/>
          <w:kern w:val="36"/>
        </w:rPr>
        <w:t>Fe</w:t>
      </w:r>
      <w:r w:rsidRPr="00FE1428">
        <w:rPr>
          <w:rFonts w:ascii="Helvetica" w:eastAsia="Times New Roman" w:hAnsi="Helvetica" w:cs="Helvetica"/>
          <w:color w:val="020A1B"/>
          <w:kern w:val="36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</w:rPr>
        <w:t>O</w:t>
      </w:r>
      <w:r w:rsidRPr="00FE1428">
        <w:rPr>
          <w:rFonts w:ascii="Helvetica" w:eastAsia="Times New Roman" w:hAnsi="Helvetica" w:cs="Helvetica"/>
          <w:color w:val="020A1B"/>
          <w:kern w:val="36"/>
          <w:vertAlign w:val="subscript"/>
        </w:rPr>
        <w:t>3</w:t>
      </w:r>
      <w:r>
        <w:rPr>
          <w:rFonts w:ascii="Helvetica" w:eastAsia="Times New Roman" w:hAnsi="Helvetica" w:cs="Helvetica"/>
          <w:color w:val="020A1B"/>
          <w:kern w:val="36"/>
        </w:rPr>
        <w:t>)</w:t>
      </w:r>
      <w:r>
        <w:rPr>
          <w:rFonts w:ascii="Helvetica" w:eastAsia="Times New Roman" w:hAnsi="Helvetica" w:cs="Helvetica"/>
          <w:color w:val="020A1B"/>
          <w:kern w:val="36"/>
          <w:vertAlign w:val="subscript"/>
        </w:rPr>
        <w:t xml:space="preserve"> </w:t>
      </w:r>
      <w:r>
        <w:t>=64гр.</w:t>
      </w:r>
    </w:p>
    <w:p w:rsidR="006033BE" w:rsidRPr="00584AD7" w:rsidRDefault="006033BE" w:rsidP="006033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t xml:space="preserve">Найти: </w:t>
      </w:r>
      <w:r>
        <w:rPr>
          <w:rFonts w:ascii="Times New Roman CYR" w:hAnsi="Times New Roman CYR" w:cs="Times New Roman CYR"/>
          <w:sz w:val="26"/>
          <w:szCs w:val="26"/>
          <w:lang w:val="en-US"/>
        </w:rPr>
        <w:t>v</w:t>
      </w:r>
      <w:r w:rsidRPr="00584AD7">
        <w:t>(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)-?</w:t>
      </w:r>
    </w:p>
    <w:p w:rsidR="006033BE" w:rsidRDefault="006033BE" w:rsidP="006033BE">
      <w:pPr>
        <w:spacing w:after="0" w:line="240" w:lineRule="auto"/>
      </w:pPr>
      <w:r>
        <w:t>Решение:</w:t>
      </w:r>
    </w:p>
    <w:p w:rsidR="006033BE" w:rsidRPr="00FE1428" w:rsidRDefault="006033BE" w:rsidP="006033BE">
      <w:pPr>
        <w:spacing w:after="0" w:line="240" w:lineRule="auto"/>
        <w:rPr>
          <w:sz w:val="24"/>
          <w:szCs w:val="24"/>
        </w:rPr>
      </w:pPr>
      <w:r>
        <w:t xml:space="preserve"> 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Fe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O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  <w:vertAlign w:val="subscript"/>
        </w:rPr>
        <w:t>3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 +3H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-&gt;2Fe+3H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O</w:t>
      </w:r>
      <w:r w:rsidRPr="00FE1428">
        <w:rPr>
          <w:sz w:val="24"/>
          <w:szCs w:val="24"/>
        </w:rPr>
        <w:t xml:space="preserve"> </w:t>
      </w:r>
    </w:p>
    <w:p w:rsidR="006033BE" w:rsidRPr="00FE1428" w:rsidRDefault="006033BE" w:rsidP="006033BE">
      <w:pPr>
        <w:spacing w:after="0" w:line="240" w:lineRule="auto"/>
      </w:pPr>
      <w:proofErr w:type="gramStart"/>
      <w:r>
        <w:rPr>
          <w:lang w:val="en-US"/>
        </w:rPr>
        <w:t>M</w:t>
      </w:r>
      <w:r>
        <w:t>(</w:t>
      </w:r>
      <w:proofErr w:type="gramEnd"/>
      <w:r w:rsidRPr="00FE1428">
        <w:rPr>
          <w:rFonts w:ascii="Helvetica" w:eastAsia="Times New Roman" w:hAnsi="Helvetica" w:cs="Helvetica"/>
          <w:color w:val="020A1B"/>
          <w:kern w:val="36"/>
        </w:rPr>
        <w:t>Fe</w:t>
      </w:r>
      <w:r w:rsidRPr="00FE1428">
        <w:rPr>
          <w:rFonts w:ascii="Helvetica" w:eastAsia="Times New Roman" w:hAnsi="Helvetica" w:cs="Helvetica"/>
          <w:color w:val="020A1B"/>
          <w:kern w:val="36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</w:rPr>
        <w:t>O</w:t>
      </w:r>
      <w:r w:rsidRPr="00FE1428">
        <w:rPr>
          <w:rFonts w:ascii="Helvetica" w:eastAsia="Times New Roman" w:hAnsi="Helvetica" w:cs="Helvetica"/>
          <w:color w:val="020A1B"/>
          <w:kern w:val="36"/>
          <w:vertAlign w:val="subscript"/>
        </w:rPr>
        <w:t>3</w:t>
      </w:r>
      <w:r>
        <w:t>)=56 х2 + 16х3=160г./моль</w:t>
      </w:r>
      <w:r w:rsidRPr="00FE1428">
        <w:t xml:space="preserve"> </w:t>
      </w:r>
      <w:r>
        <w:t xml:space="preserve">  </w:t>
      </w:r>
      <w:r>
        <w:rPr>
          <w:lang w:val="en-US"/>
        </w:rPr>
        <w:t>m</w:t>
      </w:r>
      <w:r>
        <w:t>=160г.</w:t>
      </w:r>
    </w:p>
    <w:p w:rsidR="006033BE" w:rsidRDefault="006033BE" w:rsidP="006033BE">
      <w:pPr>
        <w:spacing w:after="0" w:line="240" w:lineRule="auto"/>
      </w:pPr>
      <w:r>
        <w:t xml:space="preserve">  </w:t>
      </w:r>
    </w:p>
    <w:p w:rsidR="006033BE" w:rsidRPr="0029403F" w:rsidRDefault="006033BE" w:rsidP="006033BE">
      <w:pPr>
        <w:spacing w:after="0" w:line="240" w:lineRule="auto"/>
      </w:pPr>
      <w:r w:rsidRPr="006033BE">
        <w:t>160</w:t>
      </w:r>
      <w:r>
        <w:t>г</w:t>
      </w:r>
      <w:r w:rsidRPr="006033BE">
        <w:t>.        22,4</w:t>
      </w:r>
      <w:r>
        <w:t>х</w:t>
      </w:r>
      <w:r w:rsidRPr="006033BE">
        <w:t>3</w:t>
      </w:r>
      <w:r>
        <w:t>л.</w:t>
      </w:r>
    </w:p>
    <w:p w:rsidR="006033BE" w:rsidRPr="006033BE" w:rsidRDefault="006033BE" w:rsidP="006033BE">
      <w:pPr>
        <w:spacing w:after="0" w:line="240" w:lineRule="auto"/>
      </w:pPr>
      <w:r w:rsidRPr="0029403F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/>
        </w:rPr>
        <w:t>Fe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/>
        </w:rPr>
        <w:t>O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  <w:vertAlign w:val="subscript"/>
        </w:rPr>
        <w:t>3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+3</w:t>
      </w:r>
      <w:r w:rsidRPr="0029403F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/>
        </w:rPr>
        <w:t>H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  <w:vertAlign w:val="subscript"/>
        </w:rPr>
        <w:t>2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-&gt;2</w:t>
      </w:r>
      <w:r w:rsidRPr="0029403F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/>
        </w:rPr>
        <w:t>Fe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+3</w:t>
      </w:r>
      <w:r w:rsidRPr="0029403F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/>
        </w:rPr>
        <w:t>H</w:t>
      </w:r>
      <w:r w:rsidRPr="006033BE">
        <w:rPr>
          <w:rFonts w:ascii="Helvetica" w:eastAsia="Times New Roman" w:hAnsi="Helvetica" w:cs="Helvetica"/>
          <w:color w:val="020A1B"/>
          <w:kern w:val="36"/>
          <w:sz w:val="28"/>
          <w:szCs w:val="28"/>
          <w:vertAlign w:val="subscript"/>
        </w:rPr>
        <w:t>2</w:t>
      </w:r>
      <w:r w:rsidRPr="00FE1428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/>
        </w:rPr>
        <w:t>O</w:t>
      </w:r>
    </w:p>
    <w:p w:rsidR="006033BE" w:rsidRDefault="006033BE" w:rsidP="006033BE">
      <w:pPr>
        <w:spacing w:after="0" w:line="240" w:lineRule="auto"/>
      </w:pPr>
      <w:r>
        <w:t xml:space="preserve"> 64г.              </w:t>
      </w:r>
      <w:proofErr w:type="spellStart"/>
      <w:r>
        <w:t>х</w:t>
      </w:r>
      <w:proofErr w:type="spellEnd"/>
      <w:r>
        <w:t xml:space="preserve"> </w:t>
      </w:r>
      <w:proofErr w:type="gramStart"/>
      <w:r>
        <w:t>л</w:t>
      </w:r>
      <w:proofErr w:type="gramEnd"/>
      <w:r>
        <w:t>.</w:t>
      </w:r>
    </w:p>
    <w:p w:rsidR="006033BE" w:rsidRPr="0029403F" w:rsidRDefault="006033BE" w:rsidP="006033BE">
      <w:pPr>
        <w:spacing w:after="0" w:line="240" w:lineRule="auto"/>
      </w:pPr>
      <w:r>
        <w:t xml:space="preserve"> Х= 64г. </w:t>
      </w:r>
      <w:proofErr w:type="spellStart"/>
      <w:r>
        <w:t>х</w:t>
      </w:r>
      <w:proofErr w:type="spellEnd"/>
      <w:r>
        <w:t xml:space="preserve"> 67.2л. / 160г =26,88л</w:t>
      </w:r>
    </w:p>
    <w:p w:rsidR="006033BE" w:rsidRPr="0029403F" w:rsidRDefault="006033BE" w:rsidP="006033BE">
      <w:pPr>
        <w:spacing w:after="0" w:line="240" w:lineRule="auto"/>
      </w:pPr>
      <w:r>
        <w:t>Ответ: требуется 26,88л</w:t>
      </w:r>
      <w:r w:rsidRPr="0029403F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водорода (</w:t>
      </w:r>
      <w:r w:rsidRPr="0029403F">
        <w:rPr>
          <w:rFonts w:ascii="Helvetica" w:eastAsia="Times New Roman" w:hAnsi="Helvetica" w:cs="Helvetica"/>
          <w:color w:val="020A1B"/>
          <w:kern w:val="36"/>
          <w:lang w:val="en-US"/>
        </w:rPr>
        <w:t>H</w:t>
      </w:r>
      <w:r w:rsidRPr="0029403F">
        <w:rPr>
          <w:rFonts w:ascii="Helvetica" w:eastAsia="Times New Roman" w:hAnsi="Helvetica" w:cs="Helvetica"/>
          <w:color w:val="020A1B"/>
          <w:kern w:val="36"/>
          <w:vertAlign w:val="subscript"/>
        </w:rPr>
        <w:t>2</w:t>
      </w:r>
      <w:r>
        <w:rPr>
          <w:rFonts w:ascii="Helvetica" w:eastAsia="Times New Roman" w:hAnsi="Helvetica" w:cs="Helvetica"/>
          <w:color w:val="020A1B"/>
          <w:kern w:val="36"/>
        </w:rPr>
        <w:t>)</w:t>
      </w:r>
    </w:p>
    <w:p w:rsidR="0012061E" w:rsidRPr="00602C59" w:rsidRDefault="0012061E" w:rsidP="0012061E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32"/>
          <w:szCs w:val="32"/>
        </w:rPr>
      </w:pPr>
    </w:p>
    <w:sectPr w:rsidR="0012061E" w:rsidRPr="00602C59" w:rsidSect="0083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7475"/>
    <w:rsid w:val="0012061E"/>
    <w:rsid w:val="004B6E38"/>
    <w:rsid w:val="00602C59"/>
    <w:rsid w:val="006033BE"/>
    <w:rsid w:val="0066144B"/>
    <w:rsid w:val="006C3EA7"/>
    <w:rsid w:val="0076342B"/>
    <w:rsid w:val="009F7475"/>
    <w:rsid w:val="00C949BB"/>
    <w:rsid w:val="00D10290"/>
    <w:rsid w:val="00DB292F"/>
    <w:rsid w:val="00E2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A7"/>
  </w:style>
  <w:style w:type="paragraph" w:styleId="1">
    <w:name w:val="heading 1"/>
    <w:basedOn w:val="a"/>
    <w:link w:val="10"/>
    <w:uiPriority w:val="9"/>
    <w:qFormat/>
    <w:rsid w:val="0012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06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2018-03-04T12:44:00Z</dcterms:created>
  <dcterms:modified xsi:type="dcterms:W3CDTF">2018-03-17T15:17:00Z</dcterms:modified>
</cp:coreProperties>
</file>