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D5" w:rsidRDefault="004A08CA" w:rsidP="00264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ЗАПРОСЫ</w:t>
      </w:r>
    </w:p>
    <w:p w:rsidR="00784292" w:rsidRDefault="00784292" w:rsidP="007842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1</w:t>
      </w:r>
    </w:p>
    <w:p w:rsidR="00784292" w:rsidRPr="00784292" w:rsidRDefault="00784292" w:rsidP="007842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(Теория)</w:t>
      </w:r>
    </w:p>
    <w:p w:rsidR="00784292" w:rsidRDefault="00784292" w:rsidP="007842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74328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77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Основными объектами базы данных являются ...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7731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6 вариантов ответа: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1) текстовые документы.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2) отчеты.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3) запросы.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4) таблицы.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5) формы.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6) веб-страницы.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:rsidR="002643D5" w:rsidRPr="002643D5" w:rsidRDefault="002643D5" w:rsidP="002643D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Какие операции относятся </w:t>
      </w:r>
      <w:proofErr w:type="gramStart"/>
      <w:r w:rsidRPr="002643D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43D5">
        <w:rPr>
          <w:rFonts w:ascii="Times New Roman" w:hAnsi="Times New Roman" w:cs="Times New Roman"/>
          <w:sz w:val="28"/>
          <w:szCs w:val="28"/>
        </w:rPr>
        <w:t xml:space="preserve"> основным, при выполнении запросов?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1) Нахождение значений новых свойств, используя данные из разных таблиц или запросов.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2) Внесение изменений в уже существующие таблицы.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3) Создание новых таблиц на основе анализа данных в уже существующих таблицах базы данных.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4) Вычисление обобщённых данных для заданных полей.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Какие бывают запросы по назначению?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1) Распределительные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2) Круговые.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3) На выборку данных.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4) Перекрёстные.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D9419D" w:rsidRDefault="00895DF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:rsidR="002643D5" w:rsidRPr="002643D5" w:rsidRDefault="002643D5" w:rsidP="002643D5">
      <w:pPr>
        <w:autoSpaceDE w:val="0"/>
        <w:autoSpaceDN w:val="0"/>
        <w:adjustRightInd w:val="0"/>
        <w:spacing w:after="165" w:line="252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Запрос - это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1) таблица, которая </w:t>
      </w:r>
      <w:r w:rsidR="00895DFD" w:rsidRPr="002643D5">
        <w:rPr>
          <w:rFonts w:ascii="Times New Roman" w:hAnsi="Times New Roman" w:cs="Times New Roman"/>
          <w:sz w:val="28"/>
          <w:szCs w:val="28"/>
        </w:rPr>
        <w:t>не содержит</w:t>
      </w:r>
      <w:r w:rsidRPr="002643D5">
        <w:rPr>
          <w:rFonts w:ascii="Times New Roman" w:hAnsi="Times New Roman" w:cs="Times New Roman"/>
          <w:sz w:val="28"/>
          <w:szCs w:val="28"/>
        </w:rPr>
        <w:t xml:space="preserve"> интересующие пользователя сведения, записанные в базу данных. 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2) таблица, которая содержит интересующие пользователя сведения, 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извлечённые из базы данных. Таблица включает записи и поля, которые содержатся в запросах на выборку данных, удовлетворяющих заданным условиям (условиям выбора).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lastRenderedPageBreak/>
        <w:t xml:space="preserve">3) сеть, которая содержит интересующие пользователя сведения, 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извлечённые из базы данных. Сеть включает записи и вершины, которые содержатся в запросах на выборку данных, удовлетворяющих заданным условиям (условиям выбора).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328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773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Какие логические выражения используются для заданий условий выбора?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7731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1) Простые и составные.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2) Только простые.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3) Только сложные.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4) Только составные.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5) Простые и сложные.</w:t>
      </w:r>
    </w:p>
    <w:p w:rsidR="00374328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895DF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Как в запросе записываются составные имена?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1) Составные имена, состоящие </w:t>
      </w:r>
      <w:r w:rsidR="00895DFD" w:rsidRPr="002643D5">
        <w:rPr>
          <w:rFonts w:ascii="Times New Roman" w:hAnsi="Times New Roman" w:cs="Times New Roman"/>
          <w:sz w:val="28"/>
          <w:szCs w:val="28"/>
        </w:rPr>
        <w:t>из имени</w:t>
      </w:r>
      <w:r w:rsidRPr="002643D5">
        <w:rPr>
          <w:rFonts w:ascii="Times New Roman" w:hAnsi="Times New Roman" w:cs="Times New Roman"/>
          <w:sz w:val="28"/>
          <w:szCs w:val="28"/>
        </w:rPr>
        <w:t xml:space="preserve"> таблицы и имя поля в этой таблице разделяются точкой с запятой.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2643D5">
        <w:rPr>
          <w:rFonts w:ascii="Times New Roman" w:hAnsi="Times New Roman" w:cs="Times New Roman"/>
          <w:sz w:val="28"/>
          <w:szCs w:val="28"/>
        </w:rPr>
        <w:t xml:space="preserve">Составные имена, состоящие </w:t>
      </w:r>
      <w:r w:rsidR="00942161" w:rsidRPr="002643D5">
        <w:rPr>
          <w:rFonts w:ascii="Times New Roman" w:hAnsi="Times New Roman" w:cs="Times New Roman"/>
          <w:sz w:val="28"/>
          <w:szCs w:val="28"/>
        </w:rPr>
        <w:t>из имени</w:t>
      </w:r>
      <w:r w:rsidRPr="002643D5">
        <w:rPr>
          <w:rFonts w:ascii="Times New Roman" w:hAnsi="Times New Roman" w:cs="Times New Roman"/>
          <w:sz w:val="28"/>
          <w:szCs w:val="28"/>
        </w:rPr>
        <w:t xml:space="preserve"> таблицы и имя поля в этой таблице разделяются</w:t>
      </w:r>
      <w:proofErr w:type="gramEnd"/>
      <w:r w:rsidRPr="002643D5">
        <w:rPr>
          <w:rFonts w:ascii="Times New Roman" w:hAnsi="Times New Roman" w:cs="Times New Roman"/>
          <w:sz w:val="28"/>
          <w:szCs w:val="28"/>
        </w:rPr>
        <w:t xml:space="preserve"> точкой.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3) Составные имена, состоящие </w:t>
      </w:r>
      <w:r w:rsidR="00942161" w:rsidRPr="002643D5">
        <w:rPr>
          <w:rFonts w:ascii="Times New Roman" w:hAnsi="Times New Roman" w:cs="Times New Roman"/>
          <w:sz w:val="28"/>
          <w:szCs w:val="28"/>
        </w:rPr>
        <w:t>из имени</w:t>
      </w:r>
      <w:r w:rsidRPr="002643D5">
        <w:rPr>
          <w:rFonts w:ascii="Times New Roman" w:hAnsi="Times New Roman" w:cs="Times New Roman"/>
          <w:sz w:val="28"/>
          <w:szCs w:val="28"/>
        </w:rPr>
        <w:t xml:space="preserve"> таблицы и имя поля в этой таблице разделяются запятой.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942161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Поиск информации в базах данных осуществляется через запросы. Для чего </w:t>
      </w:r>
      <w:r w:rsidR="00942161" w:rsidRPr="002643D5">
        <w:rPr>
          <w:rFonts w:ascii="Times New Roman" w:hAnsi="Times New Roman" w:cs="Times New Roman"/>
          <w:sz w:val="28"/>
          <w:szCs w:val="28"/>
        </w:rPr>
        <w:t>ещё</w:t>
      </w:r>
      <w:r w:rsidRPr="002643D5">
        <w:rPr>
          <w:rFonts w:ascii="Times New Roman" w:hAnsi="Times New Roman" w:cs="Times New Roman"/>
          <w:sz w:val="28"/>
          <w:szCs w:val="28"/>
        </w:rPr>
        <w:t xml:space="preserve"> используются запросы?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5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1) Может служить источником данных для форм, отчё</w:t>
      </w:r>
      <w:r w:rsidR="00942161">
        <w:rPr>
          <w:rFonts w:ascii="Times New Roman" w:hAnsi="Times New Roman" w:cs="Times New Roman"/>
          <w:sz w:val="28"/>
          <w:szCs w:val="28"/>
        </w:rPr>
        <w:t>тов и страниц доступа к данным.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2) Требование официального разъяснения по какому-нибудь делу.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3) Назначение чрезмерной цены за что-нибудь.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4) Результатом является новая таблица, которая может быть просмотрена, проанализирована, а затем и сохранена или не сохранена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5) Инструмент для извлечения информации из одной или нескольких таблиц базы данных.</w:t>
      </w:r>
    </w:p>
    <w:p w:rsid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292" w:rsidRDefault="0078429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374328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6773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 w:rsidR="00D9419D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 xml:space="preserve">Запросы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7731">
        <w:rPr>
          <w:rFonts w:ascii="Times New Roman" w:hAnsi="Times New Roman" w:cs="Times New Roman"/>
          <w:sz w:val="28"/>
          <w:szCs w:val="28"/>
        </w:rPr>
        <w:t xml:space="preserve"> это ...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67731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1) команды и их параметры, с которыми пользователь может обратиться к СУБД только для поиска данных.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2) команды и их параметры, с которыми пользователь обращается к СУБД для поиска данных, сортировки, добавления, удаления и обновления записей.</w:t>
      </w:r>
    </w:p>
    <w:p w:rsidR="00374328" w:rsidRPr="00367731" w:rsidRDefault="00374328" w:rsidP="00374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731">
        <w:rPr>
          <w:rFonts w:ascii="Times New Roman" w:hAnsi="Times New Roman" w:cs="Times New Roman"/>
          <w:sz w:val="28"/>
          <w:szCs w:val="28"/>
        </w:rPr>
        <w:t>3) документы, которые формируются на основе таблиц и отчётов.</w:t>
      </w:r>
    </w:p>
    <w:p w:rsidR="00374328" w:rsidRPr="002643D5" w:rsidRDefault="0037432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942161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2643D5" w:rsidRPr="002643D5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Какие этапы относятся к этапам создания базы данных средствами СУБД?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1) </w:t>
      </w:r>
      <w:r w:rsidR="00942161">
        <w:rPr>
          <w:rFonts w:ascii="Times New Roman" w:hAnsi="Times New Roman" w:cs="Times New Roman"/>
          <w:sz w:val="28"/>
          <w:szCs w:val="28"/>
        </w:rPr>
        <w:t>Ввод данных в таблицы.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 xml:space="preserve">2) </w:t>
      </w:r>
      <w:r w:rsidR="00942161">
        <w:rPr>
          <w:rFonts w:ascii="Times New Roman" w:hAnsi="Times New Roman" w:cs="Times New Roman"/>
          <w:sz w:val="28"/>
          <w:szCs w:val="28"/>
        </w:rPr>
        <w:t>Редактирование базы данных.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3) Построение стру</w:t>
      </w:r>
      <w:r w:rsidR="00942161">
        <w:rPr>
          <w:rFonts w:ascii="Times New Roman" w:hAnsi="Times New Roman" w:cs="Times New Roman"/>
          <w:sz w:val="28"/>
          <w:szCs w:val="28"/>
        </w:rPr>
        <w:t>ктуры таблиц и установка связей.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4) Выделение главных свойств объектов.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D9419D" w:rsidRDefault="00942161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="002643D5" w:rsidRPr="002643D5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D5">
        <w:rPr>
          <w:rFonts w:ascii="Times New Roman" w:hAnsi="Times New Roman" w:cs="Times New Roman"/>
          <w:sz w:val="28"/>
          <w:szCs w:val="28"/>
        </w:rPr>
        <w:t>Запишите по порядку структуру запроса на выборку?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643D5">
        <w:rPr>
          <w:rFonts w:ascii="Times New Roman" w:hAnsi="Times New Roman" w:cs="Times New Roman"/>
          <w:i/>
          <w:iCs/>
          <w:sz w:val="28"/>
          <w:szCs w:val="28"/>
        </w:rPr>
        <w:t>Укажите порядок следования всех 4 вариантов ответа:</w:t>
      </w:r>
    </w:p>
    <w:p w:rsidR="002643D5" w:rsidRPr="002643D5" w:rsidRDefault="0037432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643D5" w:rsidRPr="002643D5">
        <w:rPr>
          <w:rFonts w:ascii="Times New Roman" w:hAnsi="Times New Roman" w:cs="Times New Roman"/>
          <w:sz w:val="28"/>
          <w:szCs w:val="28"/>
        </w:rPr>
        <w:t xml:space="preserve"> Список полей.</w:t>
      </w:r>
    </w:p>
    <w:p w:rsidR="002643D5" w:rsidRPr="002643D5" w:rsidRDefault="0037432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74328">
        <w:rPr>
          <w:rFonts w:ascii="Times New Roman" w:hAnsi="Times New Roman" w:cs="Times New Roman"/>
          <w:sz w:val="28"/>
          <w:szCs w:val="28"/>
        </w:rPr>
        <w:t>)</w:t>
      </w:r>
      <w:r w:rsidR="002643D5" w:rsidRPr="002643D5">
        <w:rPr>
          <w:rFonts w:ascii="Times New Roman" w:hAnsi="Times New Roman" w:cs="Times New Roman"/>
          <w:sz w:val="28"/>
          <w:szCs w:val="28"/>
        </w:rPr>
        <w:t xml:space="preserve"> Условие выбора записей.</w:t>
      </w:r>
    </w:p>
    <w:p w:rsidR="002643D5" w:rsidRPr="002643D5" w:rsidRDefault="0037432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74328">
        <w:rPr>
          <w:rFonts w:ascii="Times New Roman" w:hAnsi="Times New Roman" w:cs="Times New Roman"/>
          <w:sz w:val="28"/>
          <w:szCs w:val="28"/>
        </w:rPr>
        <w:t>)</w:t>
      </w:r>
      <w:r w:rsidR="002643D5" w:rsidRPr="002643D5">
        <w:rPr>
          <w:rFonts w:ascii="Times New Roman" w:hAnsi="Times New Roman" w:cs="Times New Roman"/>
          <w:sz w:val="28"/>
          <w:szCs w:val="28"/>
        </w:rPr>
        <w:t xml:space="preserve"> Порядок сортировки.</w:t>
      </w:r>
    </w:p>
    <w:p w:rsidR="002643D5" w:rsidRPr="002643D5" w:rsidRDefault="0037432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74328">
        <w:rPr>
          <w:rFonts w:ascii="Times New Roman" w:hAnsi="Times New Roman" w:cs="Times New Roman"/>
          <w:sz w:val="28"/>
          <w:szCs w:val="28"/>
        </w:rPr>
        <w:t xml:space="preserve">) </w:t>
      </w:r>
      <w:r w:rsidR="002643D5" w:rsidRPr="002643D5">
        <w:rPr>
          <w:rFonts w:ascii="Times New Roman" w:hAnsi="Times New Roman" w:cs="Times New Roman"/>
          <w:sz w:val="28"/>
          <w:szCs w:val="28"/>
        </w:rPr>
        <w:t>Ключи.</w:t>
      </w:r>
    </w:p>
    <w:p w:rsidR="002643D5" w:rsidRPr="002643D5" w:rsidRDefault="002643D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A1D" w:rsidRDefault="00BE1A1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784292" w:rsidRDefault="00784292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4292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ЧАСТЬ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84292" w:rsidRPr="00784292" w:rsidRDefault="00784292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(Примеры)</w:t>
      </w:r>
    </w:p>
    <w:p w:rsidR="00784292" w:rsidRDefault="00784292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E1A1D" w:rsidRDefault="00BE1A1D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1</w:t>
      </w:r>
    </w:p>
    <w:p w:rsidR="00BE1A1D" w:rsidRPr="00BE1A1D" w:rsidRDefault="00BE1A1D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2643D5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61E23" wp14:editId="79BEDD22">
            <wp:extent cx="4429125" cy="1309480"/>
            <wp:effectExtent l="0" t="0" r="0" b="5080"/>
            <wp:docPr id="7" name="Рисунок 7" descr="D:\НМВ\К урокам+\БД\Тесты\Тест БД из ЦОР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МВ\К урокам+\БД\Тесты\Тест БД из ЦОР\сканирование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9125" cy="130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A1D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1A1D" w:rsidRDefault="00BE1A1D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2</w:t>
      </w:r>
    </w:p>
    <w:p w:rsidR="00BE1A1D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1A1D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A99C9" wp14:editId="59FA8025">
            <wp:extent cx="4429125" cy="3021619"/>
            <wp:effectExtent l="0" t="0" r="0" b="7620"/>
            <wp:docPr id="8" name="Рисунок 8" descr="D:\НМВ\К урокам+\БД\Тесты\Тест БД из ЦОР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МВ\К урокам+\БД\Тесты\Тест БД из ЦОР\сканирование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9302" cy="30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A1D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1A1D" w:rsidRDefault="00BE1A1D" w:rsidP="00BE1A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3</w:t>
      </w:r>
    </w:p>
    <w:p w:rsidR="00BE1A1D" w:rsidRDefault="00BE1A1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1A1D" w:rsidRDefault="00986DA0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2276" cy="2790825"/>
            <wp:effectExtent l="0" t="0" r="0" b="0"/>
            <wp:docPr id="2" name="Рисунок 2" descr="D:\НМВ\К урокам+\БД\Тесты\Тест БД из ЦОР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МВ\К урокам+\БД\Тесты\Тест БД из ЦОР\сканирование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2276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1A1D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BADF50" wp14:editId="5215D555">
            <wp:extent cx="4444891" cy="742950"/>
            <wp:effectExtent l="0" t="0" r="0" b="0"/>
            <wp:docPr id="9" name="Рисунок 9" descr="D:\НМВ\К урокам+\БД\Тесты\Тест БД из ЦОР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МВ\К урокам+\БД\Тесты\Тест БД из ЦОР\сканирование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4891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47675" w:rsidRPr="00547675" w:rsidRDefault="00547675" w:rsidP="00547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4</w:t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BA36E" wp14:editId="05398709">
            <wp:extent cx="4438650" cy="1981200"/>
            <wp:effectExtent l="0" t="0" r="0" b="0"/>
            <wp:docPr id="11" name="Рисунок 11" descr="D:\НМВ\К урокам+\БД\Тесты\Тест БД из ЦОР\сканирование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МВ\К урокам+\БД\Тесты\Тест БД из ЦОР\сканирование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2276" cy="198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FF508" wp14:editId="69F82977">
            <wp:extent cx="4418344" cy="1162050"/>
            <wp:effectExtent l="0" t="0" r="1270" b="0"/>
            <wp:docPr id="10" name="Рисунок 10" descr="D:\НМВ\К урокам+\БД\Тесты\Тест БД из ЦОР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МВ\К урокам+\БД\Тесты\Тест БД из ЦОР\сканирование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18344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Pr="00547675" w:rsidRDefault="00547675" w:rsidP="00547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5</w:t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9DBAFE" wp14:editId="6E1B8C5F">
            <wp:extent cx="4238625" cy="2664202"/>
            <wp:effectExtent l="0" t="0" r="0" b="3175"/>
            <wp:docPr id="12" name="Рисунок 12" descr="D:\НМВ\К урокам+\БД\Тесты\Тест БД из ЦОР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МВ\К урокам+\БД\Тесты\Тест БД из ЦОР\сканирование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5895" cy="266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Default="0054767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547675" w:rsidRPr="00547675" w:rsidRDefault="00547675" w:rsidP="00547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Задание 6</w:t>
      </w:r>
    </w:p>
    <w:p w:rsidR="00547675" w:rsidRP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DA0" w:rsidRDefault="00986DA0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2455075"/>
            <wp:effectExtent l="0" t="0" r="0" b="2540"/>
            <wp:docPr id="1" name="Рисунок 1" descr="D:\НМВ\К урокам+\БД\Тесты\Тест БД из ЦОР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МВ\К урокам+\БД\Тесты\Тест БД из ЦОР\сканирование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1475" cy="245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648" w:rsidRDefault="004B164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D4B5F" wp14:editId="6EF127A2">
            <wp:extent cx="4181475" cy="1549605"/>
            <wp:effectExtent l="0" t="0" r="0" b="0"/>
            <wp:docPr id="4" name="Рисунок 4" descr="D:\НМВ\К урокам+\БД\Тесты\Тест БД из ЦОР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МВ\К урокам+\БД\Тесты\Тест БД из ЦОР\сканирование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1475" cy="15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Pr="00547675" w:rsidRDefault="00547675" w:rsidP="00547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7</w:t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4ACA6" wp14:editId="0F905132">
            <wp:extent cx="4181475" cy="4171950"/>
            <wp:effectExtent l="0" t="0" r="9525" b="0"/>
            <wp:docPr id="13" name="Рисунок 13" descr="D:\НМВ\К урокам+\БД\Тесты\Тест БД из ЦОР\сканирова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МВ\К урокам+\БД\Тесты\Тест БД из ЦОР\сканирование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9454" cy="417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675" w:rsidRPr="00547675" w:rsidRDefault="00547675" w:rsidP="00547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Задание 8</w:t>
      </w:r>
    </w:p>
    <w:p w:rsidR="00547675" w:rsidRP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DA0" w:rsidRDefault="004B1648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95959" wp14:editId="6B059AAC">
            <wp:extent cx="4167935" cy="2608155"/>
            <wp:effectExtent l="0" t="0" r="4445" b="1905"/>
            <wp:docPr id="5" name="Рисунок 5" descr="D:\НМВ\К урокам+\БД\Тесты\Тест БД из ЦОР\сканирование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МВ\К урокам+\БД\Тесты\Тест БД из ЦОР\сканирование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67935" cy="260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75" w:rsidRDefault="00547675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1B6EF" wp14:editId="25839F01">
            <wp:extent cx="4188449" cy="2876550"/>
            <wp:effectExtent l="0" t="0" r="3175" b="0"/>
            <wp:docPr id="14" name="Рисунок 14" descr="D:\НМВ\К урокам+\БД\Тесты\Тест БД из ЦОР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МВ\К урокам+\БД\Тесты\Тест БД из ЦОР\сканирование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8449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3A9D" w:rsidRDefault="005A3A9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9D" w:rsidRPr="00547675" w:rsidRDefault="005A3A9D" w:rsidP="005A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9</w:t>
      </w:r>
    </w:p>
    <w:p w:rsidR="005A3A9D" w:rsidRDefault="005A3A9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9D" w:rsidRDefault="00986DA0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6071" cy="2200275"/>
            <wp:effectExtent l="0" t="0" r="4445" b="0"/>
            <wp:docPr id="6" name="Рисунок 6" descr="D:\НМВ\К урокам+\БД\Тесты\Тест БД из ЦОР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МВ\К урокам+\БД\Тесты\Тест БД из ЦОР\сканирование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6071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3A9D" w:rsidRDefault="005A3A9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D04793" wp14:editId="5456C365">
            <wp:extent cx="4610100" cy="1152525"/>
            <wp:effectExtent l="0" t="0" r="0" b="9525"/>
            <wp:docPr id="15" name="Рисунок 15" descr="D:\НМВ\К урокам+\БД\Тесты\Тест БД из ЦОР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МВ\К урокам+\БД\Тесты\Тест БД из ЦОР\сканирование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101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3A9D" w:rsidRDefault="005A3A9D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9D" w:rsidRDefault="005A3A9D" w:rsidP="005A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10</w:t>
      </w:r>
    </w:p>
    <w:p w:rsidR="005A3A9D" w:rsidRDefault="005A3A9D" w:rsidP="005A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A3A9D" w:rsidRPr="00547675" w:rsidRDefault="005A3A9D" w:rsidP="005A3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9B47E" wp14:editId="487E2A07">
            <wp:extent cx="4606071" cy="2200275"/>
            <wp:effectExtent l="0" t="0" r="4445" b="0"/>
            <wp:docPr id="16" name="Рисунок 16" descr="D:\НМВ\К урокам+\БД\Тесты\Тест БД из ЦОР\сканирование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МВ\К урокам+\БД\Тесты\Тест БД из ЦОР\сканирование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06071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DA0" w:rsidRPr="00986DA0" w:rsidRDefault="00986DA0" w:rsidP="0026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4758" cy="3009900"/>
            <wp:effectExtent l="0" t="0" r="0" b="0"/>
            <wp:docPr id="3" name="Рисунок 3" descr="D:\НМВ\К урокам+\БД\Тесты\Тест БД из ЦОР\сканирование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МВ\К урокам+\БД\Тесты\Тест БД из ЦОР\сканирование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99424" cy="301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568" w:rsidRPr="002643D5" w:rsidRDefault="006F45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4568" w:rsidRPr="002643D5" w:rsidSect="00547675">
      <w:pgSz w:w="12240" w:h="15840"/>
      <w:pgMar w:top="567" w:right="850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D5"/>
    <w:rsid w:val="002643D5"/>
    <w:rsid w:val="00374328"/>
    <w:rsid w:val="003934B6"/>
    <w:rsid w:val="004A08CA"/>
    <w:rsid w:val="004B1648"/>
    <w:rsid w:val="00547675"/>
    <w:rsid w:val="005A3A9D"/>
    <w:rsid w:val="006F4568"/>
    <w:rsid w:val="00784292"/>
    <w:rsid w:val="00815D1D"/>
    <w:rsid w:val="00895DFD"/>
    <w:rsid w:val="00942161"/>
    <w:rsid w:val="00986DA0"/>
    <w:rsid w:val="00BE1A1D"/>
    <w:rsid w:val="00D9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microsoft.com/office/2007/relationships/hdphoto" Target="media/hdphoto8.wdp"/><Relationship Id="rId34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microsoft.com/office/2007/relationships/hdphoto" Target="media/hdphoto14.wdp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microsoft.com/office/2007/relationships/hdphoto" Target="media/hdphoto12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7.wdp"/><Relationship Id="rId31" Type="http://schemas.microsoft.com/office/2007/relationships/hdphoto" Target="media/hdphoto13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11.wdp"/><Relationship Id="rId30" Type="http://schemas.openxmlformats.org/officeDocument/2006/relationships/image" Target="media/image13.jpeg"/><Relationship Id="rId35" Type="http://schemas.microsoft.com/office/2007/relationships/hdphoto" Target="media/hdphoto1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35D8-DFB8-4A02-8493-7465E9D5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Нифонтова</cp:lastModifiedBy>
  <cp:revision>7</cp:revision>
  <dcterms:created xsi:type="dcterms:W3CDTF">2016-04-26T08:28:00Z</dcterms:created>
  <dcterms:modified xsi:type="dcterms:W3CDTF">2017-11-13T18:38:00Z</dcterms:modified>
</cp:coreProperties>
</file>