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64" w:rsidRDefault="00673169">
      <w:r>
        <w:rPr>
          <w:noProof/>
          <w:lang w:eastAsia="ru-RU"/>
        </w:rPr>
        <w:pict>
          <v:group id="_x0000_s1054" style="position:absolute;margin-left:60.7pt;margin-top:31.4pt;width:311.6pt;height:215.5pt;z-index:251672576" coordorigin="2673,1623" coordsize="6232,4310">
            <v:rect id="_x0000_s1026" style="position:absolute;left:2673;top:3076;width:6232;height:2857" strokeweight="1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673;top:3076;width:6232;height:2857;flip:y" o:connectortype="straight" strokecolor="red" strokeweight="2.25pt"/>
            <v:shape id="_x0000_s1028" type="#_x0000_t32" style="position:absolute;left:5449;top:3076;width:0;height:2857" o:connectortype="straight" strokecolor="red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471;top:4884;width:994;height:447;mso-width-relative:margin;mso-height-relative:margin" stroked="f">
              <v:textbox>
                <w:txbxContent>
                  <w:p w:rsidR="008404C2" w:rsidRPr="008404C2" w:rsidRDefault="008404C2">
                    <w:pPr>
                      <w:rPr>
                        <w:lang w:val="uk-UA"/>
                      </w:rPr>
                    </w:pPr>
                    <w:r>
                      <w:rPr>
                        <w:lang w:val="en-US"/>
                      </w:rPr>
                      <w:t xml:space="preserve">4 </w:t>
                    </w:r>
                    <w:r>
                      <w:rPr>
                        <w:lang w:val="uk-UA"/>
                      </w:rPr>
                      <w:t>кути</w:t>
                    </w:r>
                  </w:p>
                </w:txbxContent>
              </v:textbox>
            </v:shape>
            <v:shape id="_x0000_s1030" type="#_x0000_t202" style="position:absolute;left:3116;top:3859;width:1500;height:447;mso-width-relative:margin;mso-height-relative:margin" stroked="f">
              <v:textbox>
                <w:txbxContent>
                  <w:p w:rsidR="008404C2" w:rsidRPr="008404C2" w:rsidRDefault="008404C2" w:rsidP="008404C2">
                    <w:pPr>
                      <w:rPr>
                        <w:lang w:val="uk-UA"/>
                      </w:rPr>
                    </w:pPr>
                    <w:r>
                      <w:rPr>
                        <w:lang w:val="en-US"/>
                      </w:rPr>
                      <w:t xml:space="preserve">4 </w:t>
                    </w:r>
                    <w:r>
                      <w:rPr>
                        <w:lang w:val="uk-UA"/>
                      </w:rPr>
                      <w:t>кути</w:t>
                    </w:r>
                  </w:p>
                </w:txbxContent>
              </v:textbox>
            </v:shape>
            <v:shape id="_x0000_s1031" type="#_x0000_t202" style="position:absolute;left:4285;top:5331;width:891;height:447;mso-width-relative:margin;mso-height-relative:margin" stroked="f">
              <v:textbox>
                <w:txbxContent>
                  <w:p w:rsidR="008404C2" w:rsidRPr="008404C2" w:rsidRDefault="008404C2" w:rsidP="008404C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3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uk-UA"/>
                      </w:rPr>
                      <w:t>кути</w:t>
                    </w:r>
                  </w:p>
                </w:txbxContent>
              </v:textbox>
            </v:shape>
            <v:shape id="_x0000_s1032" type="#_x0000_t202" style="position:absolute;left:5720;top:3283;width:1500;height:447;mso-width-relative:margin;mso-height-relative:margin" stroked="f">
              <v:textbox>
                <w:txbxContent>
                  <w:p w:rsidR="008404C2" w:rsidRPr="008404C2" w:rsidRDefault="008404C2" w:rsidP="008404C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3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uk-UA"/>
                      </w:rPr>
                      <w:t>кути</w:t>
                    </w:r>
                  </w:p>
                </w:txbxContent>
              </v:textbox>
            </v:shape>
            <v:shape id="_x0000_s1048" type="#_x0000_t32" style="position:absolute;left:3560;top:2385;width:368;height:1140" o:connectortype="straight">
              <v:stroke endarrow="block"/>
            </v:shape>
            <v:shape id="_x0000_s1049" type="#_x0000_t202" style="position:absolute;left:2781;top:1643;width:1615;height:653;mso-height-percent:200;mso-height-percent:200;mso-width-relative:margin;mso-height-relative:margin" stroked="f">
              <v:textbox style="mso-fit-shape-to-text:t">
                <w:txbxContent>
                  <w:p w:rsidR="00AA12FD" w:rsidRDefault="00AA12FD">
                    <w:r>
                      <w:rPr>
                        <w:lang w:val="uk-UA"/>
                      </w:rPr>
                      <w:t>Чотирикутник</w:t>
                    </w:r>
                  </w:p>
                </w:txbxContent>
              </v:textbox>
            </v:shape>
            <v:shape id="_x0000_s1051" type="#_x0000_t202" style="position:absolute;left:6977;top:1623;width:1495;height:653;mso-height-percent:200;mso-height-percent:200;mso-width-relative:margin;mso-height-relative:margin" stroked="f">
              <v:textbox style="mso-fit-shape-to-text:t">
                <w:txbxContent>
                  <w:p w:rsidR="00AA12FD" w:rsidRDefault="00AA12FD">
                    <w:r>
                      <w:rPr>
                        <w:lang w:val="uk-UA"/>
                      </w:rPr>
                      <w:t>Трикутник</w:t>
                    </w:r>
                  </w:p>
                </w:txbxContent>
              </v:textbox>
            </v:shape>
            <v:shape id="_x0000_s1052" type="#_x0000_t32" style="position:absolute;left:6977;top:2212;width:557;height:1152;flip:x" o:connectortype="straight">
              <v:stroke endarrow="block"/>
            </v:shape>
          </v:group>
        </w:pict>
      </w:r>
    </w:p>
    <w:sectPr w:rsidR="00884464" w:rsidSect="000C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404C2"/>
    <w:rsid w:val="000C18FB"/>
    <w:rsid w:val="000E0187"/>
    <w:rsid w:val="00673169"/>
    <w:rsid w:val="008404C2"/>
    <w:rsid w:val="00884D95"/>
    <w:rsid w:val="00AA12FD"/>
    <w:rsid w:val="00C25EAB"/>
    <w:rsid w:val="00D17E45"/>
    <w:rsid w:val="00D3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5" type="connector" idref="#_x0000_s1027"/>
        <o:r id="V:Rule6" type="connector" idref="#_x0000_s1048"/>
        <o:r id="V:Rule7" type="connector" idref="#_x0000_s1028"/>
        <o:r id="V:Rule8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ironmus</dc:creator>
  <cp:keywords/>
  <dc:description/>
  <cp:lastModifiedBy>ironmus</cp:lastModifiedBy>
  <cp:revision>2</cp:revision>
  <dcterms:created xsi:type="dcterms:W3CDTF">2015-05-24T13:06:00Z</dcterms:created>
  <dcterms:modified xsi:type="dcterms:W3CDTF">2015-05-24T13:20:00Z</dcterms:modified>
</cp:coreProperties>
</file>