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F8" w:rsidRPr="007132F8" w:rsidRDefault="007132F8" w:rsidP="007132F8">
      <w:pPr>
        <w:ind w:firstLine="708"/>
        <w:jc w:val="center"/>
        <w:rPr>
          <w:rStyle w:val="y2iqfc"/>
          <w:rFonts w:ascii="Times New Roman" w:eastAsia="Times New Roman" w:hAnsi="Times New Roman" w:cs="Times New Roman"/>
          <w:color w:val="202124"/>
          <w:sz w:val="52"/>
          <w:szCs w:val="52"/>
          <w:lang w:val="en-US" w:eastAsia="ru-RU"/>
        </w:rPr>
      </w:pPr>
      <w:bookmarkStart w:id="0" w:name="_GoBack"/>
      <w:bookmarkEnd w:id="0"/>
      <w:r>
        <w:rPr>
          <w:rStyle w:val="y2iqfc"/>
          <w:rFonts w:ascii="Times New Roman" w:eastAsia="Times New Roman" w:hAnsi="Times New Roman" w:cs="Times New Roman"/>
          <w:color w:val="202124"/>
          <w:sz w:val="52"/>
          <w:szCs w:val="52"/>
          <w:lang w:val="en-US" w:eastAsia="ru-RU"/>
        </w:rPr>
        <w:t>L</w:t>
      </w:r>
      <w:r w:rsidRPr="007132F8">
        <w:rPr>
          <w:rStyle w:val="y2iqfc"/>
          <w:rFonts w:ascii="Times New Roman" w:eastAsia="Times New Roman" w:hAnsi="Times New Roman" w:cs="Times New Roman"/>
          <w:color w:val="202124"/>
          <w:sz w:val="52"/>
          <w:szCs w:val="52"/>
          <w:lang w:val="en-US" w:eastAsia="ru-RU"/>
        </w:rPr>
        <w:t>andmark of Kyiv</w:t>
      </w:r>
    </w:p>
    <w:p w:rsidR="00AC1489" w:rsidRPr="00B14EF1" w:rsidRDefault="00B14EF1" w:rsidP="007132F8">
      <w:pPr>
        <w:ind w:firstLine="708"/>
        <w:rPr>
          <w:rStyle w:val="y2iqfc"/>
          <w:rFonts w:ascii="Times New Roman" w:eastAsia="Times New Roman" w:hAnsi="Times New Roman" w:cs="Times New Roman"/>
          <w:color w:val="202124"/>
          <w:sz w:val="40"/>
          <w:szCs w:val="40"/>
          <w:lang w:val="en-US" w:eastAsia="ru-RU"/>
        </w:rPr>
      </w:pPr>
      <w:r w:rsidRPr="00B14EF1">
        <w:rPr>
          <w:rStyle w:val="y2iqfc"/>
          <w:rFonts w:ascii="Times New Roman" w:eastAsia="Times New Roman" w:hAnsi="Times New Roman" w:cs="Times New Roman"/>
          <w:color w:val="202124"/>
          <w:sz w:val="40"/>
          <w:szCs w:val="40"/>
          <w:lang w:val="en" w:eastAsia="ru-RU"/>
        </w:rPr>
        <w:t xml:space="preserve">Kyiv Sophia Cathedral - the pearl of the city of Kyiv </w:t>
      </w:r>
      <w:proofErr w:type="spellStart"/>
      <w:r w:rsidRPr="00B14EF1">
        <w:rPr>
          <w:rStyle w:val="y2iqfc"/>
          <w:rFonts w:ascii="Times New Roman" w:eastAsia="Times New Roman" w:hAnsi="Times New Roman" w:cs="Times New Roman"/>
          <w:color w:val="202124"/>
          <w:sz w:val="40"/>
          <w:szCs w:val="40"/>
          <w:lang w:val="en" w:eastAsia="ru-RU"/>
        </w:rPr>
        <w:t>Hagia</w:t>
      </w:r>
      <w:proofErr w:type="spellEnd"/>
      <w:r w:rsidRPr="00B14EF1">
        <w:rPr>
          <w:rStyle w:val="y2iqfc"/>
          <w:rFonts w:ascii="Times New Roman" w:eastAsia="Times New Roman" w:hAnsi="Times New Roman" w:cs="Times New Roman"/>
          <w:color w:val="202124"/>
          <w:sz w:val="40"/>
          <w:szCs w:val="40"/>
          <w:lang w:val="en" w:eastAsia="ru-RU"/>
        </w:rPr>
        <w:t xml:space="preserve"> Sophia is located in the heart of the city. This temple was considered the main temple of </w:t>
      </w:r>
      <w:proofErr w:type="spellStart"/>
      <w:r w:rsidRPr="00B14EF1">
        <w:rPr>
          <w:rStyle w:val="y2iqfc"/>
          <w:rFonts w:ascii="Times New Roman" w:eastAsia="Times New Roman" w:hAnsi="Times New Roman" w:cs="Times New Roman"/>
          <w:color w:val="202124"/>
          <w:sz w:val="40"/>
          <w:szCs w:val="40"/>
          <w:lang w:val="en" w:eastAsia="ru-RU"/>
        </w:rPr>
        <w:t>Kievan</w:t>
      </w:r>
      <w:proofErr w:type="spellEnd"/>
      <w:r w:rsidRPr="00B14EF1">
        <w:rPr>
          <w:rStyle w:val="y2iqfc"/>
          <w:rFonts w:ascii="Times New Roman" w:eastAsia="Times New Roman" w:hAnsi="Times New Roman" w:cs="Times New Roman"/>
          <w:color w:val="202124"/>
          <w:sz w:val="40"/>
          <w:szCs w:val="40"/>
          <w:lang w:val="en" w:eastAsia="ru-RU"/>
        </w:rPr>
        <w:t xml:space="preserve"> Rus.</w:t>
      </w:r>
    </w:p>
    <w:p w:rsidR="00B14EF1" w:rsidRPr="007132F8" w:rsidRDefault="00B14EF1" w:rsidP="007132F8">
      <w:pPr>
        <w:ind w:firstLine="708"/>
        <w:rPr>
          <w:rFonts w:ascii="Times New Roman" w:hAnsi="Times New Roman" w:cs="Times New Roman"/>
          <w:sz w:val="40"/>
          <w:szCs w:val="40"/>
          <w:lang w:val="en-US"/>
        </w:rPr>
      </w:pPr>
      <w:r w:rsidRPr="00B14EF1">
        <w:rPr>
          <w:rFonts w:ascii="Times New Roman" w:hAnsi="Times New Roman" w:cs="Times New Roman"/>
          <w:sz w:val="40"/>
          <w:szCs w:val="40"/>
          <w:lang w:val="en-US"/>
        </w:rPr>
        <w:t>The temple, built in the first half of the 11th century in the center of Kyiv.</w:t>
      </w:r>
    </w:p>
    <w:p w:rsidR="00036B1D" w:rsidRPr="007132F8" w:rsidRDefault="00AC2294" w:rsidP="007132F8">
      <w:pPr>
        <w:ind w:firstLine="708"/>
        <w:rPr>
          <w:rFonts w:ascii="Times New Roman" w:hAnsi="Times New Roman" w:cs="Times New Roman"/>
          <w:sz w:val="40"/>
          <w:szCs w:val="40"/>
          <w:lang w:val="en-US"/>
        </w:rPr>
      </w:pPr>
      <w:r w:rsidRPr="00AC2294">
        <w:rPr>
          <w:rFonts w:ascii="Times New Roman" w:hAnsi="Times New Roman" w:cs="Times New Roman"/>
          <w:sz w:val="40"/>
          <w:szCs w:val="40"/>
          <w:lang w:val="en-US"/>
        </w:rPr>
        <w:t xml:space="preserve">At the turn of the 17th-18th centuries, it was outwardly rebuilt in the Ukrainian baroque style. </w:t>
      </w:r>
    </w:p>
    <w:p w:rsidR="00AC2294" w:rsidRPr="00036B1D" w:rsidRDefault="00AC2294" w:rsidP="007132F8">
      <w:pPr>
        <w:ind w:firstLine="708"/>
        <w:rPr>
          <w:rFonts w:ascii="Times New Roman" w:hAnsi="Times New Roman" w:cs="Times New Roman"/>
          <w:sz w:val="40"/>
          <w:szCs w:val="40"/>
          <w:lang w:val="en-US"/>
        </w:rPr>
      </w:pPr>
      <w:r w:rsidRPr="00AC2294">
        <w:rPr>
          <w:rFonts w:ascii="Times New Roman" w:hAnsi="Times New Roman" w:cs="Times New Roman"/>
          <w:sz w:val="40"/>
          <w:szCs w:val="40"/>
          <w:lang w:val="en-US"/>
        </w:rPr>
        <w:t>Initially, St. Sophia Cathedral was a five-nave cross-domed church with thirteen domes.</w:t>
      </w:r>
    </w:p>
    <w:p w:rsidR="00AC2294" w:rsidRPr="008A56DB" w:rsidRDefault="00AC2294" w:rsidP="007132F8">
      <w:pPr>
        <w:ind w:firstLine="708"/>
        <w:rPr>
          <w:rFonts w:ascii="Times New Roman" w:hAnsi="Times New Roman" w:cs="Times New Roman"/>
          <w:sz w:val="40"/>
          <w:szCs w:val="40"/>
          <w:lang w:val="en-US"/>
        </w:rPr>
      </w:pPr>
      <w:r w:rsidRPr="00AC2294">
        <w:rPr>
          <w:rFonts w:ascii="Times New Roman" w:hAnsi="Times New Roman" w:cs="Times New Roman"/>
          <w:sz w:val="40"/>
          <w:szCs w:val="40"/>
          <w:lang w:val="en-US"/>
        </w:rPr>
        <w:t>The cathedral contains unique ancient frescoes and mosaics. Frescoes and mosaics of the first half of the 11th century have been preserved in the interior of the cathedral. They were made by masters from Byzantium.</w:t>
      </w:r>
    </w:p>
    <w:p w:rsidR="007132F8" w:rsidRPr="007132F8" w:rsidRDefault="007132F8" w:rsidP="007132F8">
      <w:pPr>
        <w:ind w:firstLine="708"/>
        <w:rPr>
          <w:rFonts w:ascii="Times New Roman" w:hAnsi="Times New Roman" w:cs="Times New Roman"/>
          <w:sz w:val="40"/>
          <w:szCs w:val="40"/>
          <w:lang w:val="en-US"/>
        </w:rPr>
      </w:pPr>
      <w:r w:rsidRPr="007132F8">
        <w:rPr>
          <w:rFonts w:ascii="Times New Roman" w:hAnsi="Times New Roman" w:cs="Times New Roman"/>
          <w:sz w:val="40"/>
          <w:szCs w:val="40"/>
          <w:lang w:val="en-US"/>
        </w:rPr>
        <w:t xml:space="preserve">The temple, built according to the chronicle, by Prince </w:t>
      </w:r>
      <w:proofErr w:type="spellStart"/>
      <w:r w:rsidRPr="007132F8">
        <w:rPr>
          <w:rFonts w:ascii="Times New Roman" w:hAnsi="Times New Roman" w:cs="Times New Roman"/>
          <w:sz w:val="40"/>
          <w:szCs w:val="40"/>
          <w:lang w:val="en-US"/>
        </w:rPr>
        <w:t>Yaroslav</w:t>
      </w:r>
      <w:proofErr w:type="spellEnd"/>
      <w:r w:rsidRPr="007132F8">
        <w:rPr>
          <w:rFonts w:ascii="Times New Roman" w:hAnsi="Times New Roman" w:cs="Times New Roman"/>
          <w:sz w:val="40"/>
          <w:szCs w:val="40"/>
          <w:lang w:val="en-US"/>
        </w:rPr>
        <w:t xml:space="preserve"> the Wise at the site of the victory over the </w:t>
      </w:r>
      <w:proofErr w:type="spellStart"/>
      <w:r w:rsidRPr="007132F8">
        <w:rPr>
          <w:rFonts w:ascii="Times New Roman" w:hAnsi="Times New Roman" w:cs="Times New Roman"/>
          <w:sz w:val="40"/>
          <w:szCs w:val="40"/>
          <w:lang w:val="en-US"/>
        </w:rPr>
        <w:t>Pechenegs</w:t>
      </w:r>
      <w:proofErr w:type="spellEnd"/>
      <w:r w:rsidRPr="007132F8">
        <w:rPr>
          <w:rFonts w:ascii="Times New Roman" w:hAnsi="Times New Roman" w:cs="Times New Roman"/>
          <w:sz w:val="40"/>
          <w:szCs w:val="40"/>
          <w:lang w:val="en-US"/>
        </w:rPr>
        <w:t xml:space="preserve"> in 1036.</w:t>
      </w:r>
    </w:p>
    <w:sectPr w:rsidR="007132F8" w:rsidRPr="007132F8">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F5"/>
    <w:rsid w:val="00036B1D"/>
    <w:rsid w:val="007132F8"/>
    <w:rsid w:val="008A56DB"/>
    <w:rsid w:val="008C0176"/>
    <w:rsid w:val="00AC1489"/>
    <w:rsid w:val="00AC2294"/>
    <w:rsid w:val="00B14EF1"/>
    <w:rsid w:val="00FE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C0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0176"/>
    <w:rPr>
      <w:rFonts w:ascii="Courier New" w:eastAsia="Times New Roman" w:hAnsi="Courier New" w:cs="Courier New"/>
      <w:sz w:val="20"/>
      <w:szCs w:val="20"/>
      <w:lang w:eastAsia="ru-RU"/>
    </w:rPr>
  </w:style>
  <w:style w:type="character" w:customStyle="1" w:styleId="y2iqfc">
    <w:name w:val="y2iqfc"/>
    <w:basedOn w:val="a0"/>
    <w:rsid w:val="008C0176"/>
  </w:style>
  <w:style w:type="character" w:styleId="a3">
    <w:name w:val="Hyperlink"/>
    <w:basedOn w:val="a0"/>
    <w:uiPriority w:val="99"/>
    <w:semiHidden/>
    <w:unhideWhenUsed/>
    <w:rsid w:val="00B14E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C0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0176"/>
    <w:rPr>
      <w:rFonts w:ascii="Courier New" w:eastAsia="Times New Roman" w:hAnsi="Courier New" w:cs="Courier New"/>
      <w:sz w:val="20"/>
      <w:szCs w:val="20"/>
      <w:lang w:eastAsia="ru-RU"/>
    </w:rPr>
  </w:style>
  <w:style w:type="character" w:customStyle="1" w:styleId="y2iqfc">
    <w:name w:val="y2iqfc"/>
    <w:basedOn w:val="a0"/>
    <w:rsid w:val="008C0176"/>
  </w:style>
  <w:style w:type="character" w:styleId="a3">
    <w:name w:val="Hyperlink"/>
    <w:basedOn w:val="a0"/>
    <w:uiPriority w:val="99"/>
    <w:semiHidden/>
    <w:unhideWhenUsed/>
    <w:rsid w:val="00B14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01060">
      <w:bodyDiv w:val="1"/>
      <w:marLeft w:val="0"/>
      <w:marRight w:val="0"/>
      <w:marTop w:val="0"/>
      <w:marBottom w:val="0"/>
      <w:divBdr>
        <w:top w:val="none" w:sz="0" w:space="0" w:color="auto"/>
        <w:left w:val="none" w:sz="0" w:space="0" w:color="auto"/>
        <w:bottom w:val="none" w:sz="0" w:space="0" w:color="auto"/>
        <w:right w:val="none" w:sz="0" w:space="0" w:color="auto"/>
      </w:divBdr>
    </w:div>
    <w:div w:id="1254821253">
      <w:bodyDiv w:val="1"/>
      <w:marLeft w:val="0"/>
      <w:marRight w:val="0"/>
      <w:marTop w:val="0"/>
      <w:marBottom w:val="0"/>
      <w:divBdr>
        <w:top w:val="none" w:sz="0" w:space="0" w:color="auto"/>
        <w:left w:val="none" w:sz="0" w:space="0" w:color="auto"/>
        <w:bottom w:val="none" w:sz="0" w:space="0" w:color="auto"/>
        <w:right w:val="none" w:sz="0" w:space="0" w:color="auto"/>
      </w:divBdr>
    </w:div>
    <w:div w:id="1372073131">
      <w:bodyDiv w:val="1"/>
      <w:marLeft w:val="0"/>
      <w:marRight w:val="0"/>
      <w:marTop w:val="0"/>
      <w:marBottom w:val="0"/>
      <w:divBdr>
        <w:top w:val="none" w:sz="0" w:space="0" w:color="auto"/>
        <w:left w:val="none" w:sz="0" w:space="0" w:color="auto"/>
        <w:bottom w:val="none" w:sz="0" w:space="0" w:color="auto"/>
        <w:right w:val="none" w:sz="0" w:space="0" w:color="auto"/>
      </w:divBdr>
    </w:div>
    <w:div w:id="2111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Крят</dc:creator>
  <cp:lastModifiedBy>Тимур Крят</cp:lastModifiedBy>
  <cp:revision>2</cp:revision>
  <cp:lastPrinted>2022-04-12T15:52:00Z</cp:lastPrinted>
  <dcterms:created xsi:type="dcterms:W3CDTF">2022-04-12T16:12:00Z</dcterms:created>
  <dcterms:modified xsi:type="dcterms:W3CDTF">2022-04-12T16:12:00Z</dcterms:modified>
</cp:coreProperties>
</file>